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B4" w:rsidRPr="005964A3" w:rsidRDefault="006939B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64A3">
        <w:rPr>
          <w:rFonts w:ascii="Times New Roman" w:hAnsi="Times New Roman" w:cs="Times New Roman"/>
          <w:b/>
          <w:sz w:val="32"/>
          <w:szCs w:val="32"/>
          <w:u w:val="single"/>
        </w:rPr>
        <w:t xml:space="preserve">GRAMMATICAL SENTENCE – ISSUES II </w:t>
      </w:r>
    </w:p>
    <w:p w:rsidR="002E11B0" w:rsidRPr="005964A3" w:rsidRDefault="006939B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64A3">
        <w:rPr>
          <w:rFonts w:ascii="Times New Roman" w:hAnsi="Times New Roman" w:cs="Times New Roman"/>
          <w:b/>
          <w:sz w:val="32"/>
          <w:szCs w:val="32"/>
          <w:u w:val="single"/>
        </w:rPr>
        <w:t>ADJECTIVES AND ADVERBS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 xml:space="preserve">G4-a Use adverbs not adjectives as subject complements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The arrangement worked out perfectly for everyone.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 I was surprised to hear that Loui</w:t>
      </w:r>
      <w:r w:rsidRPr="005964A3">
        <w:rPr>
          <w:rFonts w:ascii="Times New Roman" w:hAnsi="Times New Roman" w:cs="Times New Roman"/>
          <w:sz w:val="24"/>
          <w:szCs w:val="24"/>
        </w:rPr>
        <w:t>se had done so well on the exam.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>G4-b Use adjectives not adverbs as subject complements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 • The lilacs in our backyard smell especially sweet (not sweetly) this year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. • Sarmad looked good in her new raincoa</w:t>
      </w:r>
      <w:r w:rsidRPr="005964A3">
        <w:rPr>
          <w:rFonts w:ascii="Times New Roman" w:hAnsi="Times New Roman" w:cs="Times New Roman"/>
          <w:sz w:val="24"/>
          <w:szCs w:val="24"/>
        </w:rPr>
        <w:t>t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>G4-c Use comparatives and superlatives with care Comparative versus superlative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 xml:space="preserve">Positive </w:t>
      </w: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964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Soft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Careful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Easy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Good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Bad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>Comparative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Softer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More</w:t>
      </w:r>
      <w:r w:rsidRPr="005964A3">
        <w:rPr>
          <w:rFonts w:ascii="Times New Roman" w:hAnsi="Times New Roman" w:cs="Times New Roman"/>
          <w:sz w:val="24"/>
          <w:szCs w:val="24"/>
        </w:rPr>
        <w:t xml:space="preserve"> careful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Easier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Better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Worse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>Superlative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Softest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Most</w:t>
      </w:r>
      <w:r w:rsidRPr="005964A3">
        <w:rPr>
          <w:rFonts w:ascii="Times New Roman" w:hAnsi="Times New Roman" w:cs="Times New Roman"/>
          <w:sz w:val="24"/>
          <w:szCs w:val="24"/>
        </w:rPr>
        <w:t xml:space="preserve"> careful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  <w:r w:rsidRPr="005964A3">
        <w:rPr>
          <w:rFonts w:ascii="Times New Roman" w:hAnsi="Times New Roman" w:cs="Times New Roman"/>
          <w:sz w:val="24"/>
          <w:szCs w:val="24"/>
        </w:rPr>
        <w:t>Easiest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Best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Worst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64A3">
        <w:rPr>
          <w:rFonts w:ascii="Times New Roman" w:hAnsi="Times New Roman" w:cs="Times New Roman"/>
          <w:sz w:val="24"/>
          <w:szCs w:val="24"/>
          <w:u w:val="single"/>
        </w:rPr>
        <w:t xml:space="preserve">Which of these two brands of toothpaste is better?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964A3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5964A3">
        <w:rPr>
          <w:rFonts w:ascii="Times New Roman" w:hAnsi="Times New Roman" w:cs="Times New Roman"/>
          <w:sz w:val="24"/>
          <w:szCs w:val="24"/>
          <w:u w:val="single"/>
        </w:rPr>
        <w:t>Though Shaw and Jackson are impressive, Hobbs is the most qualified of the three candidates running for mayo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>Form of comparatives and superlatives.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 • The Kirov was the super best ballet company we had ever seen.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 • Lolyd’s luck couldn’t have been worse than David’s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>Double comparatives or superlatives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 • Of all her family, Julia is the happiest (not </w:t>
      </w:r>
      <w:r w:rsidRPr="005964A3">
        <w:rPr>
          <w:rFonts w:ascii="Times New Roman" w:hAnsi="Times New Roman" w:cs="Times New Roman"/>
          <w:sz w:val="24"/>
          <w:szCs w:val="24"/>
        </w:rPr>
        <w:t>happiest</w:t>
      </w:r>
      <w:r w:rsidRPr="005964A3">
        <w:rPr>
          <w:rFonts w:ascii="Times New Roman" w:hAnsi="Times New Roman" w:cs="Times New Roman"/>
          <w:sz w:val="24"/>
          <w:szCs w:val="24"/>
        </w:rPr>
        <w:t xml:space="preserve">) about the move.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That is the most vile (not vilest) </w:t>
      </w:r>
      <w:r w:rsidRPr="005964A3">
        <w:rPr>
          <w:rFonts w:ascii="Times New Roman" w:hAnsi="Times New Roman" w:cs="Times New Roman"/>
          <w:sz w:val="24"/>
          <w:szCs w:val="24"/>
        </w:rPr>
        <w:t>vilest</w:t>
      </w:r>
      <w:r w:rsidRPr="005964A3">
        <w:rPr>
          <w:rFonts w:ascii="Times New Roman" w:hAnsi="Times New Roman" w:cs="Times New Roman"/>
          <w:sz w:val="24"/>
          <w:szCs w:val="24"/>
        </w:rPr>
        <w:t xml:space="preserve"> joke I have ever heard.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 xml:space="preserve"> Absolute concepts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That is the unique (not most unique) wedding grown I have ever seen.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 The painting would have been priceless (not more priceless) had it been signed.</w:t>
      </w:r>
    </w:p>
    <w:p w:rsidR="006939B4" w:rsidRPr="005964A3" w:rsidRDefault="006939B4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 xml:space="preserve"> G4-d Avoid double negatives. 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 Management is not doing anything (not nothing) to see that the trash is picked up.</w:t>
      </w:r>
    </w:p>
    <w:p w:rsidR="006939B4" w:rsidRPr="005964A3" w:rsidRDefault="006939B4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 • George will never (not won’t never) forget that day</w:t>
      </w:r>
    </w:p>
    <w:p w:rsidR="005964A3" w:rsidRPr="005964A3" w:rsidRDefault="005964A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964A3">
        <w:rPr>
          <w:rFonts w:ascii="Times New Roman" w:hAnsi="Times New Roman" w:cs="Times New Roman"/>
          <w:b/>
          <w:i/>
          <w:sz w:val="32"/>
          <w:szCs w:val="32"/>
          <w:u w:val="single"/>
        </w:rPr>
        <w:t>SENTENCE FRAGMENTS</w:t>
      </w:r>
    </w:p>
    <w:p w:rsidR="005964A3" w:rsidRPr="005964A3" w:rsidRDefault="005964A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G5-</w:t>
      </w:r>
      <w:proofErr w:type="gramStart"/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Attach fragmented subordinate clause</w:t>
      </w: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turn them into sentences.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 • Before: Jane promises to address the problem of limited parking. If she is elected to the tenants’ council.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 After: Jane promises to address the problem of limited parking if she is elected to the tenants’ council. • Before: Violence has produced a great deal of apprehension among children and parents. So that self-preservation, in fact, has become their primary aim.</w:t>
      </w:r>
    </w:p>
    <w:p w:rsidR="006939B4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After: Violence has produced a great deal of apprehension among children and parents. </w:t>
      </w:r>
      <w:r w:rsidRPr="005964A3">
        <w:rPr>
          <w:rFonts w:ascii="Times New Roman" w:hAnsi="Times New Roman" w:cs="Times New Roman"/>
          <w:sz w:val="24"/>
          <w:szCs w:val="24"/>
        </w:rPr>
        <w:t>Self-preservation</w:t>
      </w:r>
      <w:r w:rsidRPr="005964A3">
        <w:rPr>
          <w:rFonts w:ascii="Times New Roman" w:hAnsi="Times New Roman" w:cs="Times New Roman"/>
          <w:sz w:val="24"/>
          <w:szCs w:val="24"/>
        </w:rPr>
        <w:t>, in fact, has become their primary aim.</w:t>
      </w:r>
    </w:p>
    <w:p w:rsidR="005964A3" w:rsidRPr="005964A3" w:rsidRDefault="005964A3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 xml:space="preserve">G5-b Attach fragmented phrases or turn them into sentences.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Before: On Sunday James read the newspaper’s employment sections remotest possibility. Scrutinizing every position that held even the remotest possibility.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After: On Sunday James read the newspaper’s employment sections remotest possibility, scrutinizing every position that held even the remotest possibility.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Before: Wednesday morning Phil allowed himself half a grapefruit. The only food he had eaten in two days.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lastRenderedPageBreak/>
        <w:t>• After: Wednesday morning Phil allowed himself half a grapefruit, the only food he had eaten in two days.</w:t>
      </w:r>
    </w:p>
    <w:p w:rsidR="005964A3" w:rsidRPr="005964A3" w:rsidRDefault="005964A3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 xml:space="preserve"> G5-c Attach other fragmented word groups or turn them into sentences.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Before: The side effects of lithium are many Nausea, stomach cramps, muscle weakness, vomiting, </w:t>
      </w:r>
      <w:r w:rsidRPr="005964A3">
        <w:rPr>
          <w:rFonts w:ascii="Times New Roman" w:hAnsi="Times New Roman" w:cs="Times New Roman"/>
          <w:sz w:val="24"/>
          <w:szCs w:val="24"/>
        </w:rPr>
        <w:t>diarrhea</w:t>
      </w:r>
      <w:r w:rsidRPr="005964A3">
        <w:rPr>
          <w:rFonts w:ascii="Times New Roman" w:hAnsi="Times New Roman" w:cs="Times New Roman"/>
          <w:sz w:val="24"/>
          <w:szCs w:val="24"/>
        </w:rPr>
        <w:t xml:space="preserve">, confusion, and tremors.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After: The side effects of lithium are many: nausea, stomach cramps, muscle weakness, vomiting, </w:t>
      </w:r>
      <w:r w:rsidRPr="005964A3">
        <w:rPr>
          <w:rFonts w:ascii="Times New Roman" w:hAnsi="Times New Roman" w:cs="Times New Roman"/>
          <w:sz w:val="24"/>
          <w:szCs w:val="24"/>
        </w:rPr>
        <w:t>diarrhea</w:t>
      </w:r>
      <w:r w:rsidRPr="005964A3">
        <w:rPr>
          <w:rFonts w:ascii="Times New Roman" w:hAnsi="Times New Roman" w:cs="Times New Roman"/>
          <w:sz w:val="24"/>
          <w:szCs w:val="24"/>
        </w:rPr>
        <w:t>, confusion, and tremors.</w:t>
      </w:r>
    </w:p>
    <w:p w:rsidR="005964A3" w:rsidRPr="005964A3" w:rsidRDefault="005964A3">
      <w:pPr>
        <w:rPr>
          <w:rFonts w:ascii="Times New Roman" w:hAnsi="Times New Roman" w:cs="Times New Roman"/>
          <w:sz w:val="32"/>
          <w:szCs w:val="32"/>
        </w:rPr>
      </w:pPr>
      <w:r w:rsidRPr="005964A3">
        <w:rPr>
          <w:rFonts w:ascii="Times New Roman" w:hAnsi="Times New Roman" w:cs="Times New Roman"/>
          <w:b/>
          <w:i/>
          <w:sz w:val="32"/>
          <w:szCs w:val="32"/>
          <w:u w:val="single"/>
        </w:rPr>
        <w:t>Comma splices and fused sentences</w:t>
      </w:r>
      <w:r w:rsidRPr="005964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</w:t>
      </w:r>
      <w:r w:rsidRPr="005964A3">
        <w:rPr>
          <w:rFonts w:ascii="Times New Roman" w:hAnsi="Times New Roman" w:cs="Times New Roman"/>
          <w:sz w:val="24"/>
          <w:szCs w:val="24"/>
          <w:u w:val="single"/>
        </w:rPr>
        <w:t>Comma splice:</w:t>
      </w:r>
      <w:r w:rsidRPr="005964A3">
        <w:rPr>
          <w:rFonts w:ascii="Times New Roman" w:hAnsi="Times New Roman" w:cs="Times New Roman"/>
          <w:sz w:val="24"/>
          <w:szCs w:val="24"/>
        </w:rPr>
        <w:t xml:space="preserve"> Power tends to corrupt, absolute power corrupts absolutely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</w:t>
      </w:r>
      <w:r w:rsidRPr="005964A3">
        <w:rPr>
          <w:rFonts w:ascii="Times New Roman" w:hAnsi="Times New Roman" w:cs="Times New Roman"/>
          <w:sz w:val="24"/>
          <w:szCs w:val="24"/>
          <w:u w:val="single"/>
        </w:rPr>
        <w:t xml:space="preserve"> Comma splice</w:t>
      </w:r>
      <w:r w:rsidRPr="005964A3">
        <w:rPr>
          <w:rFonts w:ascii="Times New Roman" w:hAnsi="Times New Roman" w:cs="Times New Roman"/>
          <w:sz w:val="24"/>
          <w:szCs w:val="24"/>
        </w:rPr>
        <w:t xml:space="preserve">: Power tends to corrupt, moreover, absolute power corrupts absolutely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</w:t>
      </w:r>
      <w:r w:rsidRPr="005964A3">
        <w:rPr>
          <w:rFonts w:ascii="Times New Roman" w:hAnsi="Times New Roman" w:cs="Times New Roman"/>
          <w:sz w:val="24"/>
          <w:szCs w:val="24"/>
          <w:u w:val="single"/>
        </w:rPr>
        <w:t>Revised</w:t>
      </w:r>
      <w:r w:rsidRPr="005964A3">
        <w:rPr>
          <w:rFonts w:ascii="Times New Roman" w:hAnsi="Times New Roman" w:cs="Times New Roman"/>
          <w:sz w:val="24"/>
          <w:szCs w:val="24"/>
        </w:rPr>
        <w:t xml:space="preserve">: Power tends to corrupt, and absolute power corrupts, absolutely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</w:t>
      </w:r>
      <w:r w:rsidRPr="005964A3">
        <w:rPr>
          <w:rFonts w:ascii="Times New Roman" w:hAnsi="Times New Roman" w:cs="Times New Roman"/>
          <w:sz w:val="24"/>
          <w:szCs w:val="24"/>
          <w:u w:val="single"/>
        </w:rPr>
        <w:t>Revised</w:t>
      </w:r>
      <w:r w:rsidRPr="005964A3">
        <w:rPr>
          <w:rFonts w:ascii="Times New Roman" w:hAnsi="Times New Roman" w:cs="Times New Roman"/>
          <w:sz w:val="24"/>
          <w:szCs w:val="24"/>
        </w:rPr>
        <w:t xml:space="preserve">: Power tends to corrupt; absolute power corrupts absolutely </w:t>
      </w:r>
    </w:p>
    <w:p w:rsidR="005964A3" w:rsidRPr="005964A3" w:rsidRDefault="005964A3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</w:t>
      </w:r>
      <w:r w:rsidRPr="005964A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5964A3">
        <w:rPr>
          <w:rFonts w:ascii="Times New Roman" w:hAnsi="Times New Roman" w:cs="Times New Roman"/>
          <w:b/>
          <w:sz w:val="24"/>
          <w:szCs w:val="24"/>
        </w:rPr>
        <w:t xml:space="preserve">G6-a Consider separating the clause with a comma and a coordinating conjunction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Theo and Fanny had hoped to spend their final days on the farm, but they had to move to a retirement home.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 Many government officials privately admit that the polygraph is unreliable, yet they continue to use it as a security measure.</w:t>
      </w:r>
      <w:r w:rsidRPr="005964A3">
        <w:rPr>
          <w:rFonts w:ascii="Times New Roman" w:hAnsi="Times New Roman" w:cs="Times New Roman"/>
          <w:sz w:val="24"/>
          <w:szCs w:val="24"/>
          <w:u w:val="single"/>
        </w:rPr>
        <w:t>evised</w:t>
      </w:r>
      <w:r w:rsidRPr="005964A3">
        <w:rPr>
          <w:rFonts w:ascii="Times New Roman" w:hAnsi="Times New Roman" w:cs="Times New Roman"/>
          <w:sz w:val="24"/>
          <w:szCs w:val="24"/>
        </w:rPr>
        <w:t>: Power tends to corrupt; moreover, absolute power corrupt absolute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>G6-b Consider separating the clause with a semicolon.</w:t>
      </w:r>
      <w:r w:rsidRPr="0059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 Nicklaus is like fine win</w:t>
      </w:r>
      <w:r w:rsidRPr="005964A3">
        <w:rPr>
          <w:rFonts w:ascii="Times New Roman" w:hAnsi="Times New Roman" w:cs="Times New Roman"/>
          <w:sz w:val="24"/>
          <w:szCs w:val="24"/>
        </w:rPr>
        <w:t xml:space="preserve">e; he gets better with time.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The timber wolf looks like a large German shepherded; however, the wolf has longer legs, larger feet, and a wider head. </w:t>
      </w:r>
    </w:p>
    <w:p w:rsidR="005964A3" w:rsidRPr="005964A3" w:rsidRDefault="005964A3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 xml:space="preserve">G6-c Consider making the clauses into separate sentences.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In one episode viewers saw two people smashed by a boat, one choked, and another shot to death, what purpose does this violence serve?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Revised: In one episode viewers saw two people smashed by a boat, one choked, and another shot to death. What purpose does this violence serve? </w:t>
      </w:r>
    </w:p>
    <w:p w:rsidR="005964A3" w:rsidRPr="005964A3" w:rsidRDefault="005964A3">
      <w:pPr>
        <w:rPr>
          <w:rFonts w:ascii="Times New Roman" w:hAnsi="Times New Roman" w:cs="Times New Roman"/>
          <w:b/>
          <w:sz w:val="24"/>
          <w:szCs w:val="24"/>
        </w:rPr>
      </w:pPr>
      <w:r w:rsidRPr="005964A3">
        <w:rPr>
          <w:rFonts w:ascii="Times New Roman" w:hAnsi="Times New Roman" w:cs="Times New Roman"/>
          <w:b/>
          <w:sz w:val="24"/>
          <w:szCs w:val="24"/>
        </w:rPr>
        <w:t xml:space="preserve">G6-d Consider restructuring the sentence, perhaps by subordinating one of the clauses.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 xml:space="preserve">• Lindsey is a top competitor who (not she) has been riding since the age of seven. 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t>• The new health plan was explained to the employees in my division, everyone agreed to give it a try.</w:t>
      </w:r>
    </w:p>
    <w:p w:rsidR="005964A3" w:rsidRPr="005964A3" w:rsidRDefault="005964A3">
      <w:pPr>
        <w:rPr>
          <w:rFonts w:ascii="Times New Roman" w:hAnsi="Times New Roman" w:cs="Times New Roman"/>
          <w:sz w:val="24"/>
          <w:szCs w:val="24"/>
        </w:rPr>
      </w:pPr>
      <w:r w:rsidRPr="005964A3">
        <w:rPr>
          <w:rFonts w:ascii="Times New Roman" w:hAnsi="Times New Roman" w:cs="Times New Roman"/>
          <w:sz w:val="24"/>
          <w:szCs w:val="24"/>
        </w:rPr>
        <w:lastRenderedPageBreak/>
        <w:t xml:space="preserve"> • Revised: When the new health plan was explained to the employees in my division, everyone agreed to give it a try</w:t>
      </w:r>
    </w:p>
    <w:p w:rsidR="005964A3" w:rsidRDefault="005964A3">
      <w:bookmarkStart w:id="0" w:name="_GoBack"/>
      <w:bookmarkEnd w:id="0"/>
    </w:p>
    <w:p w:rsidR="006939B4" w:rsidRPr="006939B4" w:rsidRDefault="006939B4">
      <w:pPr>
        <w:rPr>
          <w:b/>
          <w:sz w:val="24"/>
          <w:szCs w:val="24"/>
          <w:u w:val="single"/>
        </w:rPr>
      </w:pPr>
    </w:p>
    <w:sectPr w:rsidR="006939B4" w:rsidRPr="0069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B4"/>
    <w:rsid w:val="002E11B0"/>
    <w:rsid w:val="005964A3"/>
    <w:rsid w:val="006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4BC39-D521-4DB6-9721-5BB57513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2020-09-20T07:33:00Z</dcterms:created>
  <dcterms:modified xsi:type="dcterms:W3CDTF">2020-09-20T07:52:00Z</dcterms:modified>
</cp:coreProperties>
</file>